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FE2A84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Городской округ</w:t>
      </w: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FE2A84">
        <w:rPr>
          <w:sz w:val="32"/>
          <w:szCs w:val="32"/>
        </w:rPr>
        <w:t>АДМИНИСТРАЦИЯ</w:t>
      </w:r>
      <w:proofErr w:type="gramEnd"/>
      <w:r w:rsidRPr="00FE2A84">
        <w:rPr>
          <w:sz w:val="32"/>
          <w:szCs w:val="32"/>
        </w:rPr>
        <w:t xml:space="preserve"> ЗАТО г. ЖЕЛЕЗНОГОРСК</w:t>
      </w:r>
    </w:p>
    <w:p w:rsidR="00AE1460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FE2A84">
        <w:rPr>
          <w:rFonts w:ascii="Arial" w:hAnsi="Arial"/>
          <w:b/>
          <w:sz w:val="36"/>
        </w:rPr>
        <w:t>ПОСТАНОВЛЕНИЕ</w:t>
      </w:r>
    </w:p>
    <w:p w:rsidR="00AE1460" w:rsidRPr="00FE2A84" w:rsidRDefault="002F42A8" w:rsidP="0020217F">
      <w:pPr>
        <w:framePr w:w="9991" w:h="441" w:hSpace="180" w:wrap="around" w:vAnchor="text" w:hAnchor="page" w:x="1321" w:y="43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27</w:t>
      </w:r>
      <w:r w:rsidR="003551D0">
        <w:rPr>
          <w:rFonts w:ascii="Times New Roman" w:hAnsi="Times New Roman"/>
          <w:sz w:val="28"/>
        </w:rPr>
        <w:t>.</w:t>
      </w:r>
      <w:r w:rsidR="009023A5">
        <w:rPr>
          <w:rFonts w:ascii="Times New Roman" w:hAnsi="Times New Roman"/>
          <w:sz w:val="28"/>
        </w:rPr>
        <w:t>12</w:t>
      </w:r>
      <w:r w:rsidR="003551D0">
        <w:rPr>
          <w:rFonts w:ascii="Times New Roman" w:hAnsi="Times New Roman"/>
          <w:sz w:val="28"/>
        </w:rPr>
        <w:t>.2021</w:t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  <w:t xml:space="preserve">        </w:t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20217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  <w:t xml:space="preserve">        </w:t>
      </w:r>
      <w:r w:rsidR="00AE1460" w:rsidRPr="00FE2A84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2590</w:t>
      </w:r>
    </w:p>
    <w:p w:rsidR="00AE1460" w:rsidRPr="00FE2A84" w:rsidRDefault="00AE1460" w:rsidP="0020217F">
      <w:pPr>
        <w:framePr w:w="9991" w:h="441" w:hSpace="180" w:wrap="around" w:vAnchor="text" w:hAnchor="page" w:x="1321" w:y="4372"/>
        <w:spacing w:after="0" w:line="240" w:lineRule="auto"/>
        <w:jc w:val="center"/>
        <w:rPr>
          <w:b/>
          <w:sz w:val="26"/>
          <w:szCs w:val="26"/>
        </w:rPr>
      </w:pPr>
      <w:r w:rsidRPr="00FE2A84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FE2A84" w:rsidRDefault="006718D9" w:rsidP="006718D9">
      <w:pPr>
        <w:pStyle w:val="a7"/>
        <w:rPr>
          <w:noProof/>
        </w:rPr>
      </w:pPr>
    </w:p>
    <w:p w:rsidR="006718D9" w:rsidRPr="00FE2A84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FE2A84" w:rsidRDefault="00BE7D33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9023A5">
        <w:rPr>
          <w:rFonts w:ascii="Times New Roman" w:hAnsi="Times New Roman"/>
          <w:sz w:val="28"/>
          <w:szCs w:val="28"/>
        </w:rPr>
        <w:t>2</w:t>
      </w:r>
      <w:r w:rsidRPr="00FE2A84">
        <w:rPr>
          <w:rFonts w:ascii="Times New Roman" w:hAnsi="Times New Roman"/>
          <w:sz w:val="28"/>
          <w:szCs w:val="28"/>
        </w:rPr>
        <w:t xml:space="preserve"> год и</w:t>
      </w:r>
      <w:r w:rsidR="00736C19">
        <w:rPr>
          <w:rFonts w:ascii="Times New Roman" w:hAnsi="Times New Roman"/>
          <w:sz w:val="28"/>
          <w:szCs w:val="28"/>
        </w:rPr>
        <w:t xml:space="preserve"> на</w:t>
      </w:r>
      <w:r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9023A5">
        <w:rPr>
          <w:rFonts w:ascii="Times New Roman" w:hAnsi="Times New Roman"/>
          <w:sz w:val="28"/>
          <w:szCs w:val="28"/>
        </w:rPr>
        <w:t>3</w:t>
      </w:r>
      <w:r w:rsidRPr="00FE2A84">
        <w:rPr>
          <w:rFonts w:ascii="Times New Roman" w:hAnsi="Times New Roman"/>
          <w:sz w:val="28"/>
          <w:szCs w:val="28"/>
        </w:rPr>
        <w:t xml:space="preserve"> и 202</w:t>
      </w:r>
      <w:r w:rsidR="009023A5">
        <w:rPr>
          <w:rFonts w:ascii="Times New Roman" w:hAnsi="Times New Roman"/>
          <w:sz w:val="28"/>
          <w:szCs w:val="28"/>
        </w:rPr>
        <w:t>4</w:t>
      </w:r>
      <w:r w:rsidRPr="00FE2A84">
        <w:rPr>
          <w:rFonts w:ascii="Times New Roman" w:hAnsi="Times New Roman"/>
          <w:sz w:val="28"/>
          <w:szCs w:val="28"/>
        </w:rPr>
        <w:t xml:space="preserve"> годов</w:t>
      </w:r>
      <w:r w:rsidR="006718D9" w:rsidRPr="00FE2A84">
        <w:rPr>
          <w:rFonts w:ascii="Times New Roman" w:hAnsi="Times New Roman"/>
          <w:sz w:val="28"/>
          <w:szCs w:val="28"/>
        </w:rPr>
        <w:t xml:space="preserve"> </w:t>
      </w:r>
    </w:p>
    <w:p w:rsidR="006718D9" w:rsidRPr="00FE2A84" w:rsidRDefault="006718D9" w:rsidP="0009729C">
      <w:pPr>
        <w:spacing w:after="0" w:line="252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09729C">
      <w:pPr>
        <w:pStyle w:val="af2"/>
        <w:spacing w:line="252" w:lineRule="auto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="00D803F2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t>ПОСТАНОВЛЯЮ:</w:t>
      </w: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4D6EA2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551D0">
        <w:rPr>
          <w:rFonts w:ascii="Times New Roman" w:hAnsi="Times New Roman"/>
          <w:sz w:val="28"/>
          <w:szCs w:val="28"/>
        </w:rPr>
        <w:t>Утвердить значения нормативных затрат на выполнение муниципальных работ м</w:t>
      </w:r>
      <w:r w:rsidR="003551D0" w:rsidRPr="0095769F">
        <w:rPr>
          <w:rFonts w:ascii="Times New Roman" w:hAnsi="Times New Roman"/>
          <w:sz w:val="28"/>
          <w:szCs w:val="28"/>
        </w:rPr>
        <w:t>униципальн</w:t>
      </w:r>
      <w:r w:rsidR="003551D0">
        <w:rPr>
          <w:rFonts w:ascii="Times New Roman" w:hAnsi="Times New Roman"/>
          <w:sz w:val="28"/>
          <w:szCs w:val="28"/>
        </w:rPr>
        <w:t>ым бюджетным учреждением «Комбинат благоустройства» на 202</w:t>
      </w:r>
      <w:r w:rsidR="009023A5">
        <w:rPr>
          <w:rFonts w:ascii="Times New Roman" w:hAnsi="Times New Roman"/>
          <w:sz w:val="28"/>
          <w:szCs w:val="28"/>
        </w:rPr>
        <w:t>2</w:t>
      </w:r>
      <w:r w:rsidR="003551D0">
        <w:rPr>
          <w:rFonts w:ascii="Times New Roman" w:hAnsi="Times New Roman"/>
          <w:sz w:val="28"/>
          <w:szCs w:val="28"/>
        </w:rPr>
        <w:t xml:space="preserve"> год и </w:t>
      </w:r>
      <w:r w:rsidR="00736C19">
        <w:rPr>
          <w:rFonts w:ascii="Times New Roman" w:hAnsi="Times New Roman"/>
          <w:sz w:val="28"/>
          <w:szCs w:val="28"/>
        </w:rPr>
        <w:t xml:space="preserve">на </w:t>
      </w:r>
      <w:r w:rsidR="003551D0">
        <w:rPr>
          <w:rFonts w:ascii="Times New Roman" w:hAnsi="Times New Roman"/>
          <w:sz w:val="28"/>
          <w:szCs w:val="28"/>
        </w:rPr>
        <w:t>плановый период 202</w:t>
      </w:r>
      <w:r w:rsidR="009023A5">
        <w:rPr>
          <w:rFonts w:ascii="Times New Roman" w:hAnsi="Times New Roman"/>
          <w:sz w:val="28"/>
          <w:szCs w:val="28"/>
        </w:rPr>
        <w:t>3</w:t>
      </w:r>
      <w:r w:rsidR="003551D0">
        <w:rPr>
          <w:rFonts w:ascii="Times New Roman" w:hAnsi="Times New Roman"/>
          <w:sz w:val="28"/>
          <w:szCs w:val="28"/>
        </w:rPr>
        <w:t xml:space="preserve"> и 202</w:t>
      </w:r>
      <w:r w:rsidR="009023A5">
        <w:rPr>
          <w:rFonts w:ascii="Times New Roman" w:hAnsi="Times New Roman"/>
          <w:sz w:val="28"/>
          <w:szCs w:val="28"/>
        </w:rPr>
        <w:t>4</w:t>
      </w:r>
      <w:r w:rsidR="003551D0">
        <w:rPr>
          <w:rFonts w:ascii="Times New Roman" w:hAnsi="Times New Roman"/>
          <w:sz w:val="28"/>
          <w:szCs w:val="28"/>
        </w:rPr>
        <w:t xml:space="preserve"> годов согласно п</w:t>
      </w:r>
      <w:r w:rsidR="003551D0" w:rsidRPr="0095769F">
        <w:rPr>
          <w:rFonts w:ascii="Times New Roman" w:hAnsi="Times New Roman"/>
          <w:sz w:val="28"/>
          <w:szCs w:val="28"/>
        </w:rPr>
        <w:t>риложению</w:t>
      </w:r>
      <w:r w:rsidR="003551D0">
        <w:rPr>
          <w:rFonts w:ascii="Times New Roman" w:hAnsi="Times New Roman"/>
          <w:sz w:val="28"/>
          <w:szCs w:val="28"/>
        </w:rPr>
        <w:t xml:space="preserve"> </w:t>
      </w:r>
      <w:r w:rsidR="003551D0" w:rsidRPr="0095769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156CB" w:rsidRPr="007156CB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="00C01E30" w:rsidRPr="007156CB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C01E30" w:rsidRPr="007156C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E30" w:rsidRPr="007156CB">
        <w:rPr>
          <w:rFonts w:ascii="Times New Roman" w:hAnsi="Times New Roman"/>
          <w:sz w:val="28"/>
          <w:szCs w:val="28"/>
        </w:rPr>
        <w:t xml:space="preserve"> ЗАТО г. Железногорск (Е.Н.</w:t>
      </w:r>
      <w:r w:rsidR="007156CB">
        <w:rPr>
          <w:rFonts w:ascii="Times New Roman" w:hAnsi="Times New Roman"/>
          <w:sz w:val="28"/>
          <w:szCs w:val="28"/>
        </w:rPr>
        <w:t> </w:t>
      </w:r>
      <w:r w:rsidR="00C01E30" w:rsidRPr="007156CB">
        <w:rPr>
          <w:rFonts w:ascii="Times New Roman" w:hAnsi="Times New Roman"/>
          <w:sz w:val="28"/>
          <w:szCs w:val="28"/>
        </w:rPr>
        <w:t>Панченко) довести настоящее постановление до сведения населения через газету «Город и горожане».</w:t>
      </w:r>
    </w:p>
    <w:p w:rsidR="007156CB" w:rsidRPr="007156CB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7156CB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56CB" w:rsidRPr="007156CB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01E30" w:rsidRPr="007156C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C01E30" w:rsidRPr="007156C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01E30" w:rsidRPr="007156CB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6718D9" w:rsidRPr="00995B1B" w:rsidRDefault="00DD4A12" w:rsidP="00DD4A12">
      <w:pPr>
        <w:pStyle w:val="ConsNormal"/>
        <w:tabs>
          <w:tab w:val="left" w:pos="993"/>
        </w:tabs>
        <w:suppressAutoHyphens/>
        <w:spacing w:line="252" w:lineRule="auto"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995B1B" w:rsidRPr="00995B1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995B1B" w:rsidRPr="00995B1B">
        <w:rPr>
          <w:rFonts w:ascii="Times New Roman" w:hAnsi="Times New Roman"/>
          <w:sz w:val="28"/>
          <w:szCs w:val="28"/>
        </w:rPr>
        <w:lastRenderedPageBreak/>
        <w:t>опубликования</w:t>
      </w:r>
      <w:r w:rsidR="00825314">
        <w:rPr>
          <w:rFonts w:ascii="Times New Roman" w:hAnsi="Times New Roman"/>
          <w:sz w:val="28"/>
          <w:szCs w:val="28"/>
        </w:rPr>
        <w:t>, но не ранее</w:t>
      </w:r>
      <w:r w:rsidR="003551D0" w:rsidRPr="00E80A65">
        <w:rPr>
          <w:rFonts w:ascii="Times New Roman" w:hAnsi="Times New Roman"/>
          <w:sz w:val="28"/>
          <w:szCs w:val="28"/>
        </w:rPr>
        <w:t xml:space="preserve"> 1 января 202</w:t>
      </w:r>
      <w:r w:rsidR="009023A5">
        <w:rPr>
          <w:rFonts w:ascii="Times New Roman" w:hAnsi="Times New Roman"/>
          <w:sz w:val="28"/>
          <w:szCs w:val="28"/>
        </w:rPr>
        <w:t>2</w:t>
      </w:r>
      <w:r w:rsidR="003551D0" w:rsidRPr="00E80A65">
        <w:rPr>
          <w:rFonts w:ascii="Times New Roman" w:hAnsi="Times New Roman"/>
          <w:sz w:val="28"/>
          <w:szCs w:val="28"/>
        </w:rPr>
        <w:t xml:space="preserve"> года.</w:t>
      </w:r>
    </w:p>
    <w:p w:rsidR="006718D9" w:rsidRPr="00FE2A84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FE2A84" w:rsidRDefault="00C01E30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7D33" w:rsidRPr="00FE2A84" w:rsidRDefault="00C01E30" w:rsidP="0009729C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E2A84">
        <w:rPr>
          <w:rFonts w:ascii="Times New Roman" w:hAnsi="Times New Roman"/>
          <w:sz w:val="28"/>
          <w:szCs w:val="28"/>
        </w:rPr>
        <w:t>Глав</w:t>
      </w:r>
      <w:r w:rsidR="0009729C">
        <w:rPr>
          <w:rFonts w:ascii="Times New Roman" w:hAnsi="Times New Roman"/>
          <w:sz w:val="28"/>
          <w:szCs w:val="28"/>
        </w:rPr>
        <w:t>а</w:t>
      </w:r>
      <w:proofErr w:type="gramEnd"/>
      <w:r w:rsidRPr="00FE2A8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="00C87551" w:rsidRPr="00FE2A84">
        <w:rPr>
          <w:rFonts w:ascii="Times New Roman" w:hAnsi="Times New Roman"/>
          <w:sz w:val="28"/>
          <w:szCs w:val="28"/>
        </w:rPr>
        <w:t xml:space="preserve">    </w:t>
      </w:r>
      <w:r w:rsidR="0009729C">
        <w:rPr>
          <w:rFonts w:ascii="Times New Roman" w:hAnsi="Times New Roman"/>
          <w:sz w:val="28"/>
          <w:szCs w:val="28"/>
        </w:rPr>
        <w:tab/>
      </w:r>
      <w:r w:rsidR="0009729C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7762E5" w:rsidRDefault="00BE7D33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sz w:val="28"/>
          <w:szCs w:val="28"/>
        </w:rPr>
        <w:br w:type="page"/>
      </w:r>
      <w:r w:rsidR="007762E5" w:rsidRPr="00FE2A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2F42A8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023A5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F42A8">
        <w:rPr>
          <w:rFonts w:ascii="Times New Roman" w:hAnsi="Times New Roman"/>
          <w:color w:val="000000"/>
          <w:sz w:val="28"/>
          <w:szCs w:val="28"/>
          <w:lang w:eastAsia="ru-RU"/>
        </w:rPr>
        <w:t>2590</w:t>
      </w:r>
    </w:p>
    <w:p w:rsidR="007762E5" w:rsidRPr="00FE2A84" w:rsidRDefault="007762E5" w:rsidP="007762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D4A12" w:rsidRPr="00DD4A12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З</w:t>
      </w:r>
      <w:r w:rsidR="00DD4A12">
        <w:rPr>
          <w:rFonts w:ascii="Times New Roman" w:hAnsi="Times New Roman"/>
          <w:b/>
          <w:sz w:val="28"/>
          <w:szCs w:val="28"/>
        </w:rPr>
        <w:t>НАЧЕНИЯ НОМАТИВНЫХ ЗАТРАТ</w:t>
      </w:r>
      <w:r w:rsidRPr="00DD4A12">
        <w:rPr>
          <w:rFonts w:ascii="Times New Roman" w:hAnsi="Times New Roman"/>
          <w:b/>
          <w:sz w:val="28"/>
          <w:szCs w:val="28"/>
        </w:rPr>
        <w:t xml:space="preserve"> </w:t>
      </w:r>
    </w:p>
    <w:p w:rsidR="007762E5" w:rsidRPr="00DD4A12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на выполнение муниципальных работ, выполняемых муниципальным бюджетным учреждением «Комбинат благоустройства» на 202</w:t>
      </w:r>
      <w:r w:rsidR="009023A5" w:rsidRPr="00DD4A12">
        <w:rPr>
          <w:rFonts w:ascii="Times New Roman" w:hAnsi="Times New Roman"/>
          <w:b/>
          <w:sz w:val="28"/>
          <w:szCs w:val="28"/>
        </w:rPr>
        <w:t>2</w:t>
      </w:r>
      <w:r w:rsidRPr="00DD4A12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023A5" w:rsidRPr="00DD4A12">
        <w:rPr>
          <w:rFonts w:ascii="Times New Roman" w:hAnsi="Times New Roman"/>
          <w:b/>
          <w:sz w:val="28"/>
          <w:szCs w:val="28"/>
        </w:rPr>
        <w:t>3</w:t>
      </w:r>
      <w:r w:rsidRPr="00DD4A12">
        <w:rPr>
          <w:rFonts w:ascii="Times New Roman" w:hAnsi="Times New Roman"/>
          <w:b/>
          <w:sz w:val="28"/>
          <w:szCs w:val="28"/>
        </w:rPr>
        <w:t>-202</w:t>
      </w:r>
      <w:r w:rsidR="009023A5" w:rsidRPr="00DD4A12">
        <w:rPr>
          <w:rFonts w:ascii="Times New Roman" w:hAnsi="Times New Roman"/>
          <w:b/>
          <w:sz w:val="28"/>
          <w:szCs w:val="28"/>
        </w:rPr>
        <w:t>4</w:t>
      </w:r>
      <w:r w:rsidRPr="00DD4A1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D4A12" w:rsidRPr="006F1E66" w:rsidRDefault="00DD4A12" w:rsidP="007C1F03">
      <w:pPr>
        <w:spacing w:after="0" w:line="240" w:lineRule="auto"/>
        <w:ind w:right="-14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1997"/>
        <w:gridCol w:w="1134"/>
        <w:gridCol w:w="2268"/>
        <w:gridCol w:w="992"/>
        <w:gridCol w:w="1276"/>
        <w:gridCol w:w="1276"/>
        <w:gridCol w:w="1275"/>
      </w:tblGrid>
      <w:tr w:rsidR="007762E5" w:rsidRPr="006F1E66" w:rsidTr="007C1F03">
        <w:trPr>
          <w:trHeight w:val="69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работы</w:t>
            </w:r>
          </w:p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D8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</w:t>
            </w:r>
            <w:r w:rsidR="00BB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</w:t>
            </w:r>
            <w:r w:rsidR="00D84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муниципальной работы</w:t>
            </w:r>
          </w:p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BB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7762E5" w:rsidRPr="006F1E66" w:rsidTr="007C1F03">
        <w:trPr>
          <w:trHeight w:val="562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23A5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Р.19.1.0143.0001.002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1 107 107,55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1 026 858,54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1 026 858,54</w:t>
            </w:r>
          </w:p>
        </w:tc>
      </w:tr>
      <w:tr w:rsidR="009023A5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Р.05.1.0053.0001.00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16,42</w:t>
            </w:r>
          </w:p>
        </w:tc>
      </w:tr>
      <w:tr w:rsidR="009023A5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Р.22.1.0149.0001.00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A5" w:rsidRPr="009023A5" w:rsidRDefault="009023A5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  <w:r w:rsid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19,04</w:t>
            </w:r>
          </w:p>
        </w:tc>
      </w:tr>
      <w:tr w:rsidR="009023A5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Р.05.1.0054.0001.00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13EA7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13EA7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Р.06.1.0058.0005.002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13EA7" w:rsidRDefault="00D803F2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почвы под лесные культуры. Минерализация почвы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D8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7 481,43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7 481,43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Р.06.1.0058.0025.003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D8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7 733,40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13EA7" w:rsidRDefault="00D803F2" w:rsidP="000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Р.06.1.0058.0016.002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Искусственное</w:t>
            </w:r>
            <w:proofErr w:type="gramEnd"/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лесовосстановление путем посадки саженцев (черенков)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50844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231 523,63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203 857,79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203 740,79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противопожарной пропаганды и других профилактических мероприятий в целях предотвращения возникновения лесных </w:t>
            </w: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18,46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 w:type="page"/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8 720,58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8 720,58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D8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</w:tr>
      <w:tr w:rsidR="00D803F2" w:rsidRPr="00A63745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A63745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D5673C" w:rsidRDefault="00D803F2" w:rsidP="00D5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лесов.</w:t>
            </w:r>
          </w:p>
          <w:p w:rsidR="00D803F2" w:rsidRPr="006F1E66" w:rsidRDefault="00D803F2" w:rsidP="00D5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A63745" w:rsidRDefault="00D803F2" w:rsidP="00D8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73 576,80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73 576,80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D5673C" w:rsidRDefault="00D803F2" w:rsidP="00D5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лесов.</w:t>
            </w:r>
          </w:p>
          <w:p w:rsidR="00D803F2" w:rsidRPr="006F1E66" w:rsidRDefault="00D803F2" w:rsidP="00D5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19 748,32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17 378,52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17 378,52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Мониторинг пожарной опасности в лесах и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9729C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233,06</w:t>
            </w:r>
          </w:p>
        </w:tc>
      </w:tr>
    </w:tbl>
    <w:p w:rsidR="00BE7D33" w:rsidRPr="00FE2A84" w:rsidRDefault="00BE7D33" w:rsidP="007C1F03">
      <w:pPr>
        <w:rPr>
          <w:rFonts w:ascii="Times New Roman" w:hAnsi="Times New Roman"/>
          <w:sz w:val="28"/>
          <w:szCs w:val="28"/>
        </w:rPr>
      </w:pPr>
    </w:p>
    <w:sectPr w:rsidR="00BE7D33" w:rsidRPr="00FE2A84" w:rsidSect="000532C8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A7" w:rsidRDefault="00013EA7" w:rsidP="00067525">
      <w:pPr>
        <w:spacing w:after="0" w:line="240" w:lineRule="auto"/>
      </w:pPr>
      <w:r>
        <w:separator/>
      </w:r>
    </w:p>
  </w:endnote>
  <w:endnote w:type="continuationSeparator" w:id="0">
    <w:p w:rsidR="00013EA7" w:rsidRDefault="00013EA7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A7" w:rsidRDefault="00013EA7" w:rsidP="00067525">
      <w:pPr>
        <w:spacing w:after="0" w:line="240" w:lineRule="auto"/>
      </w:pPr>
      <w:r>
        <w:separator/>
      </w:r>
    </w:p>
  </w:footnote>
  <w:footnote w:type="continuationSeparator" w:id="0">
    <w:p w:rsidR="00013EA7" w:rsidRDefault="00013EA7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3EA7"/>
    <w:rsid w:val="00014AF3"/>
    <w:rsid w:val="00016A59"/>
    <w:rsid w:val="00016AB9"/>
    <w:rsid w:val="00020F5D"/>
    <w:rsid w:val="0002329F"/>
    <w:rsid w:val="00027EF6"/>
    <w:rsid w:val="00044619"/>
    <w:rsid w:val="000473D9"/>
    <w:rsid w:val="000532C8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A6F5F"/>
    <w:rsid w:val="001B3A5F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217F"/>
    <w:rsid w:val="00204B12"/>
    <w:rsid w:val="00205061"/>
    <w:rsid w:val="002112F4"/>
    <w:rsid w:val="002162EB"/>
    <w:rsid w:val="00216D32"/>
    <w:rsid w:val="00226646"/>
    <w:rsid w:val="00245DBD"/>
    <w:rsid w:val="00246359"/>
    <w:rsid w:val="00247DBD"/>
    <w:rsid w:val="00247F08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2F42A8"/>
    <w:rsid w:val="003146A2"/>
    <w:rsid w:val="003223F0"/>
    <w:rsid w:val="003266A7"/>
    <w:rsid w:val="003551D0"/>
    <w:rsid w:val="00357191"/>
    <w:rsid w:val="00360923"/>
    <w:rsid w:val="00372605"/>
    <w:rsid w:val="00373550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619F"/>
    <w:rsid w:val="00517788"/>
    <w:rsid w:val="00525F18"/>
    <w:rsid w:val="00533CCE"/>
    <w:rsid w:val="00540B3B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92031"/>
    <w:rsid w:val="005A4CD8"/>
    <w:rsid w:val="005D28F5"/>
    <w:rsid w:val="005E3D1F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9108C"/>
    <w:rsid w:val="00694E94"/>
    <w:rsid w:val="00696594"/>
    <w:rsid w:val="006975D8"/>
    <w:rsid w:val="006A0DD9"/>
    <w:rsid w:val="006A1530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36FA"/>
    <w:rsid w:val="00736C19"/>
    <w:rsid w:val="007419AE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7038"/>
    <w:rsid w:val="007C1F03"/>
    <w:rsid w:val="007C7041"/>
    <w:rsid w:val="007D056B"/>
    <w:rsid w:val="007E2E45"/>
    <w:rsid w:val="007E5A9C"/>
    <w:rsid w:val="00801D16"/>
    <w:rsid w:val="00812547"/>
    <w:rsid w:val="00816327"/>
    <w:rsid w:val="00821FF0"/>
    <w:rsid w:val="0082457A"/>
    <w:rsid w:val="00825314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A6DCD"/>
    <w:rsid w:val="008A6EBB"/>
    <w:rsid w:val="008C531E"/>
    <w:rsid w:val="008D015E"/>
    <w:rsid w:val="008D0C21"/>
    <w:rsid w:val="008D33E3"/>
    <w:rsid w:val="008E1E1A"/>
    <w:rsid w:val="008E1E90"/>
    <w:rsid w:val="008E26B2"/>
    <w:rsid w:val="008F0CF1"/>
    <w:rsid w:val="008F48E5"/>
    <w:rsid w:val="009023A5"/>
    <w:rsid w:val="009040A8"/>
    <w:rsid w:val="009042D2"/>
    <w:rsid w:val="009070AF"/>
    <w:rsid w:val="00916BFD"/>
    <w:rsid w:val="00916CC4"/>
    <w:rsid w:val="00927124"/>
    <w:rsid w:val="00942915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C218C"/>
    <w:rsid w:val="009D600C"/>
    <w:rsid w:val="009D75D9"/>
    <w:rsid w:val="009D7FE4"/>
    <w:rsid w:val="009E1AA0"/>
    <w:rsid w:val="009E760D"/>
    <w:rsid w:val="009F0ACB"/>
    <w:rsid w:val="009F5DA6"/>
    <w:rsid w:val="00A15A7B"/>
    <w:rsid w:val="00A214DC"/>
    <w:rsid w:val="00A2522A"/>
    <w:rsid w:val="00A2595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A139A"/>
    <w:rsid w:val="00BA14B1"/>
    <w:rsid w:val="00BA2DC3"/>
    <w:rsid w:val="00BA50E0"/>
    <w:rsid w:val="00BB2DD3"/>
    <w:rsid w:val="00BB4E0C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7152C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120F"/>
    <w:rsid w:val="00D33BB3"/>
    <w:rsid w:val="00D40ECD"/>
    <w:rsid w:val="00D52649"/>
    <w:rsid w:val="00D539B0"/>
    <w:rsid w:val="00D5673C"/>
    <w:rsid w:val="00D649A3"/>
    <w:rsid w:val="00D67837"/>
    <w:rsid w:val="00D74E27"/>
    <w:rsid w:val="00D803F2"/>
    <w:rsid w:val="00D82772"/>
    <w:rsid w:val="00D84330"/>
    <w:rsid w:val="00D91D57"/>
    <w:rsid w:val="00D92D40"/>
    <w:rsid w:val="00DA1098"/>
    <w:rsid w:val="00DA7DCD"/>
    <w:rsid w:val="00DB15A4"/>
    <w:rsid w:val="00DC2E46"/>
    <w:rsid w:val="00DC5899"/>
    <w:rsid w:val="00DD3808"/>
    <w:rsid w:val="00DD442A"/>
    <w:rsid w:val="00DD4A12"/>
    <w:rsid w:val="00DD694C"/>
    <w:rsid w:val="00E01B04"/>
    <w:rsid w:val="00E028E8"/>
    <w:rsid w:val="00E04499"/>
    <w:rsid w:val="00E05811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37ED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48FC-72BD-4E68-8733-A00A6A1B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11</cp:revision>
  <cp:lastPrinted>2021-12-24T06:45:00Z</cp:lastPrinted>
  <dcterms:created xsi:type="dcterms:W3CDTF">2021-01-15T08:40:00Z</dcterms:created>
  <dcterms:modified xsi:type="dcterms:W3CDTF">2021-12-27T06:44:00Z</dcterms:modified>
</cp:coreProperties>
</file>